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26F5" w14:textId="3FEC6ECF" w:rsidR="00941450" w:rsidRPr="000E596F" w:rsidRDefault="000E596F">
      <w:pPr>
        <w:rPr>
          <w:b/>
          <w:sz w:val="28"/>
        </w:rPr>
      </w:pPr>
      <w:r w:rsidRPr="000E596F">
        <w:rPr>
          <w:b/>
          <w:sz w:val="28"/>
        </w:rPr>
        <w:t>Week 3 Activities</w:t>
      </w:r>
    </w:p>
    <w:p w14:paraId="7C5DF705" w14:textId="77777777" w:rsidR="00126A38" w:rsidRDefault="00126A3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3260"/>
        <w:gridCol w:w="2471"/>
      </w:tblGrid>
      <w:tr w:rsidR="00126A38" w14:paraId="4796403B" w14:textId="77777777" w:rsidTr="00224E20">
        <w:tc>
          <w:tcPr>
            <w:tcW w:w="2689" w:type="dxa"/>
          </w:tcPr>
          <w:p w14:paraId="3BDA7A5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479461CD" w14:textId="1726996A" w:rsidR="00126A38" w:rsidRPr="00941450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Monday 30</w:t>
            </w:r>
            <w:r w:rsidRPr="00B63501"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z w:val="32"/>
              </w:rPr>
              <w:t xml:space="preserve"> </w:t>
            </w:r>
            <w:r w:rsidR="00126A38" w:rsidRPr="00941450">
              <w:rPr>
                <w:b/>
                <w:sz w:val="32"/>
              </w:rPr>
              <w:t xml:space="preserve"> March</w:t>
            </w:r>
          </w:p>
        </w:tc>
        <w:tc>
          <w:tcPr>
            <w:tcW w:w="2551" w:type="dxa"/>
          </w:tcPr>
          <w:p w14:paraId="2278DB8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18A8CA8" w14:textId="550F4F09" w:rsidR="00126A38" w:rsidRPr="00941450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 31</w:t>
            </w:r>
            <w:r w:rsidRPr="00B63501">
              <w:rPr>
                <w:b/>
                <w:sz w:val="32"/>
                <w:vertAlign w:val="superscript"/>
              </w:rPr>
              <w:t>st</w:t>
            </w:r>
            <w:r>
              <w:rPr>
                <w:b/>
                <w:sz w:val="32"/>
              </w:rPr>
              <w:t xml:space="preserve"> </w:t>
            </w:r>
            <w:r w:rsidR="00224E20" w:rsidRPr="00941450">
              <w:rPr>
                <w:b/>
                <w:sz w:val="32"/>
              </w:rPr>
              <w:t xml:space="preserve"> M</w:t>
            </w:r>
            <w:r w:rsidR="00126A38" w:rsidRPr="00941450">
              <w:rPr>
                <w:b/>
                <w:sz w:val="32"/>
              </w:rPr>
              <w:t>arch</w:t>
            </w:r>
          </w:p>
          <w:p w14:paraId="0B42CEDE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</w:tc>
        <w:tc>
          <w:tcPr>
            <w:tcW w:w="2977" w:type="dxa"/>
          </w:tcPr>
          <w:p w14:paraId="1D06D93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0AA2E36D" w14:textId="77777777" w:rsidR="00B63501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Wednesday 1</w:t>
            </w:r>
            <w:r w:rsidRPr="00B63501">
              <w:rPr>
                <w:b/>
                <w:sz w:val="32"/>
                <w:vertAlign w:val="superscript"/>
              </w:rPr>
              <w:t>st</w:t>
            </w:r>
          </w:p>
          <w:p w14:paraId="2AC7E029" w14:textId="25FB7031" w:rsidR="00126A38" w:rsidRPr="00941450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April</w:t>
            </w:r>
          </w:p>
        </w:tc>
        <w:tc>
          <w:tcPr>
            <w:tcW w:w="3260" w:type="dxa"/>
          </w:tcPr>
          <w:p w14:paraId="50EF3BD1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9005CD0" w14:textId="77777777" w:rsidR="00B63501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Thursday 2</w:t>
            </w:r>
            <w:r w:rsidRPr="00B63501">
              <w:rPr>
                <w:b/>
                <w:sz w:val="32"/>
                <w:vertAlign w:val="superscript"/>
              </w:rPr>
              <w:t>nd</w:t>
            </w:r>
            <w:r>
              <w:rPr>
                <w:b/>
                <w:sz w:val="32"/>
              </w:rPr>
              <w:t xml:space="preserve"> </w:t>
            </w:r>
          </w:p>
          <w:p w14:paraId="04D6A03D" w14:textId="3DF56497" w:rsidR="00126A38" w:rsidRPr="00941450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April</w:t>
            </w:r>
          </w:p>
        </w:tc>
        <w:tc>
          <w:tcPr>
            <w:tcW w:w="2471" w:type="dxa"/>
          </w:tcPr>
          <w:p w14:paraId="38CDF96F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761588EC" w14:textId="77777777" w:rsidR="00B63501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Friday 3</w:t>
            </w:r>
            <w:r w:rsidRPr="00B63501">
              <w:rPr>
                <w:b/>
                <w:sz w:val="32"/>
                <w:vertAlign w:val="superscript"/>
              </w:rPr>
              <w:t>rd</w:t>
            </w:r>
          </w:p>
          <w:p w14:paraId="50E6F6C8" w14:textId="0FBA9AFE" w:rsidR="00126A38" w:rsidRPr="00941450" w:rsidRDefault="00B63501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April</w:t>
            </w:r>
          </w:p>
        </w:tc>
      </w:tr>
      <w:tr w:rsidR="00126A38" w14:paraId="62AD19C0" w14:textId="77777777" w:rsidTr="00224E20">
        <w:tc>
          <w:tcPr>
            <w:tcW w:w="2689" w:type="dxa"/>
          </w:tcPr>
          <w:p w14:paraId="6A2AEEA6" w14:textId="3332AB30" w:rsidR="00126A38" w:rsidRDefault="00126A38"/>
          <w:p w14:paraId="0C1240A2" w14:textId="77777777" w:rsidR="00126A38" w:rsidRDefault="00126A38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334630AA" w14:textId="77777777" w:rsidR="00126A38" w:rsidRDefault="00126A38">
            <w:pPr>
              <w:rPr>
                <w:b/>
              </w:rPr>
            </w:pPr>
          </w:p>
          <w:p w14:paraId="26C5AADF" w14:textId="29AFB5A5" w:rsidR="00126A38" w:rsidRDefault="009604D4" w:rsidP="009604D4">
            <w:r>
              <w:rPr>
                <w:b/>
              </w:rPr>
              <w:t>-</w:t>
            </w:r>
            <w:r w:rsidR="00B63501">
              <w:rPr>
                <w:u w:val="single"/>
              </w:rPr>
              <w:t>Revision of set 3</w:t>
            </w:r>
            <w:r w:rsidRPr="009604D4">
              <w:rPr>
                <w:u w:val="single"/>
              </w:rPr>
              <w:t xml:space="preserve"> phonics</w:t>
            </w:r>
            <w:r w:rsidR="00B63501">
              <w:t xml:space="preserve"> </w:t>
            </w:r>
          </w:p>
          <w:p w14:paraId="1D6E4091" w14:textId="1DD8C9A7" w:rsidR="00B63501" w:rsidRPr="009604D4" w:rsidRDefault="00B63501" w:rsidP="009604D4">
            <w:r>
              <w:t>(g, o, u ,l, f, b)</w:t>
            </w:r>
          </w:p>
          <w:p w14:paraId="083900EF" w14:textId="77777777" w:rsidR="00126A38" w:rsidRPr="009604D4" w:rsidRDefault="009604D4" w:rsidP="009604D4">
            <w:r w:rsidRPr="009604D4">
              <w:t>-</w:t>
            </w:r>
            <w:hyperlink r:id="rId5" w:history="1">
              <w:r w:rsidR="00126A38" w:rsidRPr="009604D4">
                <w:rPr>
                  <w:rStyle w:val="Hyperlink"/>
                </w:rPr>
                <w:t>https://slp.cjfallon.ie/</w:t>
              </w:r>
            </w:hyperlink>
            <w:r w:rsidRPr="009604D4">
              <w:t xml:space="preserve"> nice phonics games can be found here on cj fallon website to test the children.</w:t>
            </w:r>
          </w:p>
          <w:p w14:paraId="0DE59516" w14:textId="676552ED" w:rsidR="00126A38" w:rsidRDefault="009604D4" w:rsidP="009604D4">
            <w:pPr>
              <w:rPr>
                <w:u w:val="single"/>
              </w:rPr>
            </w:pPr>
            <w:r>
              <w:rPr>
                <w:b/>
              </w:rPr>
              <w:t>-</w:t>
            </w:r>
            <w:r>
              <w:t>C</w:t>
            </w:r>
            <w:r w:rsidR="00B63501">
              <w:t>omplete the assessment</w:t>
            </w:r>
            <w:r w:rsidRPr="009604D4">
              <w:t xml:space="preserve"> page of English booklet</w:t>
            </w:r>
            <w:r>
              <w:t xml:space="preserve"> </w:t>
            </w:r>
            <w:r w:rsidR="00B63501">
              <w:rPr>
                <w:u w:val="single"/>
              </w:rPr>
              <w:t>pg 24</w:t>
            </w:r>
          </w:p>
          <w:p w14:paraId="3B9532AD" w14:textId="2DC40A28" w:rsidR="00B41615" w:rsidRDefault="008C5CDF" w:rsidP="009604D4">
            <w:r>
              <w:rPr>
                <w:u w:val="single"/>
              </w:rPr>
              <w:t>-</w:t>
            </w:r>
            <w:r>
              <w:t>New Words:  go, of, yes, splash, wuff, very, let’s.</w:t>
            </w:r>
          </w:p>
          <w:p w14:paraId="65C5EDD6" w14:textId="77777777" w:rsidR="009604D4" w:rsidRPr="009604D4" w:rsidRDefault="009604D4" w:rsidP="009604D4">
            <w:pPr>
              <w:rPr>
                <w:b/>
              </w:rPr>
            </w:pPr>
          </w:p>
          <w:p w14:paraId="75422685" w14:textId="77777777" w:rsidR="00126A38" w:rsidRDefault="00126A38"/>
          <w:p w14:paraId="05CCBF38" w14:textId="77777777" w:rsidR="00126A38" w:rsidRDefault="00126A38"/>
          <w:p w14:paraId="1AD08769" w14:textId="77777777" w:rsidR="00126A38" w:rsidRDefault="00126A38"/>
          <w:p w14:paraId="4CE7863C" w14:textId="77777777" w:rsidR="00126A38" w:rsidRDefault="00126A38"/>
        </w:tc>
        <w:tc>
          <w:tcPr>
            <w:tcW w:w="2551" w:type="dxa"/>
          </w:tcPr>
          <w:p w14:paraId="69158363" w14:textId="77777777" w:rsidR="009604D4" w:rsidRDefault="009604D4" w:rsidP="009604D4">
            <w:pPr>
              <w:rPr>
                <w:b/>
              </w:rPr>
            </w:pPr>
          </w:p>
          <w:p w14:paraId="795E53C3" w14:textId="77777777" w:rsidR="009604D4" w:rsidRDefault="009604D4" w:rsidP="009604D4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32C06823" w14:textId="77777777" w:rsidR="009604D4" w:rsidRDefault="009604D4" w:rsidP="009604D4">
            <w:pPr>
              <w:rPr>
                <w:b/>
              </w:rPr>
            </w:pPr>
          </w:p>
          <w:p w14:paraId="1A67C9C7" w14:textId="6F7F0522" w:rsidR="009604D4" w:rsidRPr="009604D4" w:rsidRDefault="009604D4" w:rsidP="009604D4">
            <w:r>
              <w:rPr>
                <w:b/>
              </w:rPr>
              <w:t>-</w:t>
            </w:r>
            <w:r w:rsidR="00B63501">
              <w:rPr>
                <w:u w:val="single"/>
              </w:rPr>
              <w:t>Revision of set 3</w:t>
            </w:r>
            <w:r w:rsidRPr="009604D4">
              <w:rPr>
                <w:u w:val="single"/>
              </w:rPr>
              <w:t xml:space="preserve"> phonics</w:t>
            </w:r>
            <w:r w:rsidRPr="009604D4">
              <w:t xml:space="preserve"> </w:t>
            </w:r>
            <w:r w:rsidR="00B63501">
              <w:t>(g, o, u ,l, f, b)</w:t>
            </w:r>
          </w:p>
          <w:p w14:paraId="1AB4A093" w14:textId="77777777" w:rsidR="009604D4" w:rsidRPr="009604D4" w:rsidRDefault="009604D4" w:rsidP="009604D4">
            <w:r w:rsidRPr="009604D4">
              <w:t>-</w:t>
            </w:r>
            <w:hyperlink r:id="rId6" w:history="1">
              <w:r w:rsidRPr="009604D4">
                <w:rPr>
                  <w:rStyle w:val="Hyperlink"/>
                </w:rPr>
                <w:t>https://slp.cjfallon.ie/</w:t>
              </w:r>
            </w:hyperlink>
            <w:r w:rsidRPr="009604D4">
              <w:t xml:space="preserve"> nice phonics games can be found here on cj fallon website to test the children.</w:t>
            </w:r>
          </w:p>
          <w:p w14:paraId="1E80F39B" w14:textId="065343D0" w:rsidR="009604D4" w:rsidRDefault="009604D4" w:rsidP="009604D4">
            <w:r>
              <w:rPr>
                <w:b/>
              </w:rPr>
              <w:t>-</w:t>
            </w:r>
            <w:r w:rsidR="008C5CDF">
              <w:rPr>
                <w:u w:val="single"/>
              </w:rPr>
              <w:t>Complete page 26</w:t>
            </w:r>
            <w:r w:rsidR="008C5CDF">
              <w:t xml:space="preserve"> “o</w:t>
            </w:r>
            <w:r>
              <w:t>” of English booklet.</w:t>
            </w:r>
          </w:p>
          <w:p w14:paraId="540E50BB" w14:textId="54F01A21" w:rsidR="009604D4" w:rsidRDefault="009604D4" w:rsidP="009604D4">
            <w:r>
              <w:t>-</w:t>
            </w:r>
            <w:r w:rsidR="008C5CDF">
              <w:rPr>
                <w:u w:val="single"/>
              </w:rPr>
              <w:t>Write the initial sound under each picture</w:t>
            </w:r>
            <w:r w:rsidRPr="009604D4">
              <w:rPr>
                <w:u w:val="single"/>
              </w:rPr>
              <w:t>-</w:t>
            </w:r>
            <w:r>
              <w:t xml:space="preserve"> please see attachment document no 1. If you do not have access to a printer as</w:t>
            </w:r>
            <w:r w:rsidR="008C5CDF">
              <w:t>k your child to name the items</w:t>
            </w:r>
            <w:r>
              <w:t xml:space="preserve"> and the sound they begin with.</w:t>
            </w:r>
          </w:p>
          <w:p w14:paraId="71C60225" w14:textId="77777777" w:rsidR="00126A38" w:rsidRDefault="00126A38"/>
          <w:p w14:paraId="544D2E31" w14:textId="77777777" w:rsidR="000E596F" w:rsidRDefault="000E596F"/>
          <w:p w14:paraId="443C0474" w14:textId="77777777" w:rsidR="000E596F" w:rsidRDefault="000E596F"/>
        </w:tc>
        <w:tc>
          <w:tcPr>
            <w:tcW w:w="2977" w:type="dxa"/>
          </w:tcPr>
          <w:p w14:paraId="4D83ACE8" w14:textId="77777777" w:rsidR="009604D4" w:rsidRDefault="009604D4">
            <w:pPr>
              <w:rPr>
                <w:b/>
              </w:rPr>
            </w:pPr>
          </w:p>
          <w:p w14:paraId="4F8D2728" w14:textId="77777777" w:rsidR="009604D4" w:rsidRDefault="009604D4" w:rsidP="009604D4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7524126E" w14:textId="77777777" w:rsidR="00B41615" w:rsidRDefault="00B41615" w:rsidP="009604D4">
            <w:pPr>
              <w:rPr>
                <w:b/>
              </w:rPr>
            </w:pPr>
          </w:p>
          <w:p w14:paraId="03E3EB31" w14:textId="46874DA1" w:rsidR="009604D4" w:rsidRDefault="009604D4" w:rsidP="009604D4">
            <w:r>
              <w:rPr>
                <w:b/>
              </w:rPr>
              <w:t>-</w:t>
            </w:r>
            <w:r w:rsidR="008C5CDF">
              <w:rPr>
                <w:u w:val="single"/>
              </w:rPr>
              <w:t>Complete the “u”</w:t>
            </w:r>
            <w:r w:rsidRPr="009604D4">
              <w:t xml:space="preserve"> page of English booklet.</w:t>
            </w:r>
          </w:p>
          <w:p w14:paraId="34C6B7D6" w14:textId="77777777" w:rsidR="00E35D25" w:rsidRDefault="00E35D25" w:rsidP="009604D4"/>
          <w:p w14:paraId="59C27990" w14:textId="01AA5D72" w:rsidR="009604D4" w:rsidRDefault="008C5CDF" w:rsidP="009604D4">
            <w:r>
              <w:t xml:space="preserve">-Reading: </w:t>
            </w:r>
            <w:r w:rsidR="00E35D25">
              <w:t>Listen to recording of “The Duck Pond” (uploaded onto Class Dojo.</w:t>
            </w:r>
            <w:r w:rsidR="004E5267">
              <w:t>)</w:t>
            </w:r>
          </w:p>
          <w:p w14:paraId="250CDB78" w14:textId="77777777" w:rsidR="00E35D25" w:rsidRDefault="00E35D25" w:rsidP="009604D4"/>
          <w:p w14:paraId="2B35DF73" w14:textId="583A6146" w:rsidR="00E35D25" w:rsidRDefault="00E35D25" w:rsidP="009604D4">
            <w:r>
              <w:t>-Read pages 15-18</w:t>
            </w:r>
            <w:r w:rsidR="004E5267">
              <w:t xml:space="preserve"> of “The Duck Pond”</w:t>
            </w:r>
          </w:p>
          <w:p w14:paraId="4EA16036" w14:textId="18F2C6F1" w:rsidR="00581400" w:rsidRDefault="00581400" w:rsidP="009604D4"/>
          <w:p w14:paraId="075AAA27" w14:textId="77777777" w:rsidR="008C5CDF" w:rsidRDefault="00B41615" w:rsidP="008C5CDF">
            <w:r>
              <w:t xml:space="preserve">-New Words:  </w:t>
            </w:r>
            <w:r w:rsidR="008C5CDF">
              <w:t>go, of, yes, splash, wuff, very, let’s.</w:t>
            </w:r>
          </w:p>
          <w:p w14:paraId="14BE5D16" w14:textId="60D931DC" w:rsidR="00B41615" w:rsidRPr="009604D4" w:rsidRDefault="00B41615" w:rsidP="009604D4">
            <w:pPr>
              <w:rPr>
                <w:b/>
              </w:rPr>
            </w:pPr>
          </w:p>
        </w:tc>
        <w:tc>
          <w:tcPr>
            <w:tcW w:w="3260" w:type="dxa"/>
          </w:tcPr>
          <w:p w14:paraId="6605CB50" w14:textId="77777777" w:rsidR="00B41615" w:rsidRDefault="00B41615"/>
          <w:p w14:paraId="0755B05B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7D5B42EF" w14:textId="77777777" w:rsidR="00B41615" w:rsidRDefault="00B41615"/>
          <w:p w14:paraId="3123CDA6" w14:textId="1E371955" w:rsidR="00126A38" w:rsidRDefault="00B41615">
            <w:r>
              <w:t>-</w:t>
            </w:r>
            <w:r w:rsidRPr="00B41615">
              <w:rPr>
                <w:u w:val="single"/>
              </w:rPr>
              <w:t>New Words</w:t>
            </w:r>
            <w:r>
              <w:t xml:space="preserve">:  </w:t>
            </w:r>
            <w:r w:rsidR="008C5CDF">
              <w:t>go, of, yes, splash, wuff, very, let’s.</w:t>
            </w:r>
          </w:p>
          <w:p w14:paraId="2C824FAB" w14:textId="77777777" w:rsidR="00E35D25" w:rsidRDefault="00E35D25"/>
          <w:p w14:paraId="459538D7" w14:textId="0E752621" w:rsidR="00B41615" w:rsidRDefault="00B41615">
            <w:r>
              <w:t>-</w:t>
            </w:r>
            <w:r w:rsidR="00E35D25">
              <w:rPr>
                <w:u w:val="single"/>
              </w:rPr>
              <w:t>Complete “n</w:t>
            </w:r>
            <w:r w:rsidRPr="00553246">
              <w:rPr>
                <w:u w:val="single"/>
              </w:rPr>
              <w:t>”</w:t>
            </w:r>
            <w:r>
              <w:t xml:space="preserve"> page of English booklet.</w:t>
            </w:r>
          </w:p>
          <w:p w14:paraId="6BE0143C" w14:textId="77777777" w:rsidR="00E35D25" w:rsidRDefault="00E35D25"/>
          <w:p w14:paraId="08B25A4A" w14:textId="347E7D9B" w:rsidR="00553246" w:rsidRDefault="00553246">
            <w:r>
              <w:t>-</w:t>
            </w:r>
            <w:r w:rsidRPr="00553246">
              <w:rPr>
                <w:u w:val="single"/>
              </w:rPr>
              <w:t>Reading:</w:t>
            </w:r>
            <w:r>
              <w:t xml:space="preserve"> </w:t>
            </w:r>
            <w:r w:rsidR="00E35D25">
              <w:t>Read pages 15-21 of “The Duck Pond”</w:t>
            </w:r>
          </w:p>
          <w:p w14:paraId="4C654695" w14:textId="4033FF5F" w:rsidR="00266AAD" w:rsidRDefault="00266AAD"/>
          <w:p w14:paraId="648AE9B0" w14:textId="5B27BCCC" w:rsidR="00266AAD" w:rsidRDefault="00266AAD">
            <w:r>
              <w:t>-Cross out the picture that does not belong. (attachment 2)</w:t>
            </w:r>
          </w:p>
          <w:p w14:paraId="3D3E759E" w14:textId="77777777" w:rsidR="00B41615" w:rsidRDefault="00B41615"/>
        </w:tc>
        <w:tc>
          <w:tcPr>
            <w:tcW w:w="2471" w:type="dxa"/>
          </w:tcPr>
          <w:p w14:paraId="2032F2BC" w14:textId="77777777" w:rsidR="00B41615" w:rsidRDefault="00B41615" w:rsidP="00B41615">
            <w:pPr>
              <w:rPr>
                <w:b/>
              </w:rPr>
            </w:pPr>
          </w:p>
          <w:p w14:paraId="5D96E2F2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008D5727" w14:textId="77777777" w:rsidR="00B41615" w:rsidRDefault="00B41615"/>
          <w:p w14:paraId="49552299" w14:textId="77777777" w:rsidR="00126A38" w:rsidRDefault="00B41615">
            <w:r>
              <w:t>-</w:t>
            </w:r>
            <w:r w:rsidRPr="00B41615">
              <w:rPr>
                <w:u w:val="single"/>
              </w:rPr>
              <w:t>New Words:</w:t>
            </w:r>
            <w:r>
              <w:t xml:space="preserve">  look, duck, pond, says, Kate, lots, quack</w:t>
            </w:r>
          </w:p>
          <w:p w14:paraId="1F1AFF6A" w14:textId="77777777" w:rsidR="00E35D25" w:rsidRDefault="00E35D25"/>
          <w:p w14:paraId="621D2099" w14:textId="5FE4EC7D" w:rsidR="00B41615" w:rsidRDefault="00B41615">
            <w:r>
              <w:t>-</w:t>
            </w:r>
            <w:r w:rsidRPr="00553246">
              <w:rPr>
                <w:u w:val="single"/>
              </w:rPr>
              <w:t xml:space="preserve">Complete </w:t>
            </w:r>
            <w:r w:rsidR="00E35D25">
              <w:t>“p</w:t>
            </w:r>
            <w:r>
              <w:t>” page of booklet.</w:t>
            </w:r>
          </w:p>
          <w:p w14:paraId="2B89C8B1" w14:textId="77777777" w:rsidR="00E35D25" w:rsidRDefault="00E35D25"/>
          <w:p w14:paraId="2F4B59DB" w14:textId="0E9AB78F" w:rsidR="00E35D25" w:rsidRDefault="00553246">
            <w:r>
              <w:t xml:space="preserve">- </w:t>
            </w:r>
            <w:r w:rsidRPr="00553246">
              <w:rPr>
                <w:u w:val="single"/>
              </w:rPr>
              <w:t>Reading:</w:t>
            </w:r>
            <w:r>
              <w:t xml:space="preserve"> </w:t>
            </w:r>
            <w:r w:rsidR="00E35D25">
              <w:t>Read pages 15- 24</w:t>
            </w:r>
          </w:p>
          <w:p w14:paraId="6B04985E" w14:textId="77777777" w:rsidR="00266AAD" w:rsidRDefault="00266AAD"/>
          <w:p w14:paraId="039DA1B1" w14:textId="4B978373" w:rsidR="00266AAD" w:rsidRDefault="00266AAD" w:rsidP="00266AAD">
            <w:r>
              <w:t>-Cross out the picture that does not belong. (attachment 3)</w:t>
            </w:r>
          </w:p>
          <w:p w14:paraId="30A5C616" w14:textId="77777777" w:rsidR="00553246" w:rsidRDefault="00553246"/>
        </w:tc>
      </w:tr>
      <w:tr w:rsidR="00126A38" w14:paraId="2C205523" w14:textId="77777777" w:rsidTr="00224E20">
        <w:tc>
          <w:tcPr>
            <w:tcW w:w="2689" w:type="dxa"/>
          </w:tcPr>
          <w:p w14:paraId="25C1B9D6" w14:textId="78C2F920" w:rsidR="00126A38" w:rsidRDefault="00126A38"/>
          <w:p w14:paraId="14030D7A" w14:textId="77777777" w:rsidR="00126A38" w:rsidRDefault="00553246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5428C6C7" w14:textId="77777777" w:rsidR="00553246" w:rsidRPr="00553246" w:rsidRDefault="00553246">
            <w:pPr>
              <w:rPr>
                <w:b/>
              </w:rPr>
            </w:pPr>
          </w:p>
          <w:p w14:paraId="0FB249EF" w14:textId="77777777" w:rsidR="00126A38" w:rsidRDefault="00553246" w:rsidP="00440D3F">
            <w:r>
              <w:t>-</w:t>
            </w:r>
            <w:r w:rsidR="00440D3F" w:rsidRPr="00440D3F">
              <w:t>Éist leis an gcómhrá atá ar Class Dojo.</w:t>
            </w:r>
            <w:r w:rsidRPr="00440D3F">
              <w:t xml:space="preserve"> </w:t>
            </w:r>
            <w:r w:rsidR="00440D3F" w:rsidRPr="00440D3F">
              <w:t>Listen to the con</w:t>
            </w:r>
            <w:r w:rsidR="00440D3F">
              <w:t>versation on Class Dojo: Éadaí glan vs Éadaí salacha</w:t>
            </w:r>
          </w:p>
          <w:p w14:paraId="309E2E48" w14:textId="77777777" w:rsidR="00440D3F" w:rsidRDefault="00440D3F" w:rsidP="00440D3F"/>
          <w:p w14:paraId="3B5EA8BE" w14:textId="178DA922" w:rsidR="00440D3F" w:rsidRDefault="00440D3F" w:rsidP="00440D3F">
            <w:r>
              <w:t>Cómhrá 1</w:t>
            </w:r>
          </w:p>
        </w:tc>
        <w:tc>
          <w:tcPr>
            <w:tcW w:w="2551" w:type="dxa"/>
          </w:tcPr>
          <w:p w14:paraId="397C62CE" w14:textId="77777777" w:rsidR="00553246" w:rsidRDefault="00553246" w:rsidP="00553246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73E7543F" w14:textId="77777777" w:rsidR="00553246" w:rsidRDefault="00553246"/>
          <w:p w14:paraId="0C97E5CF" w14:textId="77777777" w:rsidR="00553246" w:rsidRDefault="00553246"/>
          <w:p w14:paraId="641AB47F" w14:textId="6CF8C946" w:rsidR="00440D3F" w:rsidRDefault="00440D3F" w:rsidP="00440D3F">
            <w:r>
              <w:t>-</w:t>
            </w:r>
            <w:r w:rsidRPr="00440D3F">
              <w:t>Éist leis an gcómhrá atá ar Class Dojo. Listen to the con</w:t>
            </w:r>
            <w:r>
              <w:t>versation on Class Dojo: Éadaí Salacha</w:t>
            </w:r>
          </w:p>
          <w:p w14:paraId="1F4E61D1" w14:textId="77777777" w:rsidR="00553246" w:rsidRDefault="00553246"/>
          <w:p w14:paraId="5825751B" w14:textId="14C03B55" w:rsidR="00440D3F" w:rsidRDefault="00440D3F">
            <w:r>
              <w:t>Cómhrá 2</w:t>
            </w:r>
          </w:p>
        </w:tc>
        <w:tc>
          <w:tcPr>
            <w:tcW w:w="2977" w:type="dxa"/>
          </w:tcPr>
          <w:p w14:paraId="300A7D94" w14:textId="77777777" w:rsidR="00553246" w:rsidRDefault="00553246" w:rsidP="00553246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457CB67F" w14:textId="77777777" w:rsidR="00126A38" w:rsidRDefault="00126A38"/>
          <w:p w14:paraId="5C720884" w14:textId="77777777" w:rsidR="009B37BB" w:rsidRDefault="009B37BB"/>
          <w:p w14:paraId="4FA84E45" w14:textId="4D466A4F" w:rsidR="00440D3F" w:rsidRDefault="00440D3F" w:rsidP="00440D3F">
            <w:r>
              <w:t>-Éist leis an dán</w:t>
            </w:r>
            <w:r w:rsidRPr="00440D3F">
              <w:t xml:space="preserve"> atá ar Class Dojo. </w:t>
            </w:r>
            <w:r>
              <w:t xml:space="preserve">Listen to the poem on Class Dojo: </w:t>
            </w:r>
          </w:p>
          <w:p w14:paraId="7363AA96" w14:textId="77777777" w:rsidR="009B37BB" w:rsidRDefault="009B37BB"/>
          <w:p w14:paraId="1D805868" w14:textId="25A69137" w:rsidR="00440D3F" w:rsidRDefault="00440D3F">
            <w:r>
              <w:t>Dán 1</w:t>
            </w:r>
          </w:p>
        </w:tc>
        <w:tc>
          <w:tcPr>
            <w:tcW w:w="3260" w:type="dxa"/>
          </w:tcPr>
          <w:p w14:paraId="7DC406AC" w14:textId="77777777" w:rsidR="009B37BB" w:rsidRDefault="009B37BB" w:rsidP="009B37BB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6B74BC1E" w14:textId="77777777" w:rsidR="00126A38" w:rsidRDefault="00126A38"/>
          <w:p w14:paraId="7861C2B5" w14:textId="77777777" w:rsidR="009B37BB" w:rsidRDefault="009B37BB"/>
          <w:p w14:paraId="06F62127" w14:textId="1BE92225" w:rsidR="009B37BB" w:rsidRDefault="00440D3F">
            <w:r>
              <w:t>-A</w:t>
            </w:r>
            <w:r w:rsidR="000E596F">
              <w:t>ttachment 4</w:t>
            </w:r>
            <w:r>
              <w:t>: Daithigh Coinín na Cásca</w:t>
            </w:r>
          </w:p>
          <w:p w14:paraId="5FCC45C0" w14:textId="2B627CE2" w:rsidR="00607CEA" w:rsidRDefault="00607CEA"/>
        </w:tc>
        <w:tc>
          <w:tcPr>
            <w:tcW w:w="2471" w:type="dxa"/>
          </w:tcPr>
          <w:p w14:paraId="148D1237" w14:textId="77777777" w:rsidR="009B37BB" w:rsidRDefault="009B37BB" w:rsidP="009B37BB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06735380" w14:textId="77777777" w:rsidR="00126A38" w:rsidRDefault="00126A38"/>
          <w:p w14:paraId="11570DD9" w14:textId="77777777" w:rsidR="009B37BB" w:rsidRDefault="009B37BB"/>
          <w:p w14:paraId="36C97D2F" w14:textId="625B7147" w:rsidR="009B37BB" w:rsidRDefault="00607CEA">
            <w:r>
              <w:t xml:space="preserve">Amhrán- “Ceann, Gualainn, Gluin is Cos” </w:t>
            </w:r>
            <w:hyperlink r:id="rId7" w:history="1">
              <w:r w:rsidRPr="002A69C8">
                <w:rPr>
                  <w:rStyle w:val="Hyperlink"/>
                </w:rPr>
                <w:t>https://www.youtube.com/watch?v=LAc3IXrOX1Q</w:t>
              </w:r>
            </w:hyperlink>
          </w:p>
          <w:p w14:paraId="3A9CCAE4" w14:textId="67ABA4F9" w:rsidR="00607CEA" w:rsidRDefault="00440D3F">
            <w:r>
              <w:t>Revise from last week.</w:t>
            </w:r>
          </w:p>
        </w:tc>
      </w:tr>
      <w:tr w:rsidR="00126A38" w14:paraId="6EFAD441" w14:textId="77777777" w:rsidTr="00224E20">
        <w:tc>
          <w:tcPr>
            <w:tcW w:w="2689" w:type="dxa"/>
          </w:tcPr>
          <w:p w14:paraId="0B499DB9" w14:textId="7D97BF28" w:rsidR="00126A38" w:rsidRPr="00607CEA" w:rsidRDefault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413EC778" w14:textId="77777777" w:rsidR="00126A38" w:rsidRDefault="00126A38"/>
          <w:p w14:paraId="207723BB" w14:textId="19F1BFC7" w:rsidR="00607CEA" w:rsidRDefault="00440D3F">
            <w:r>
              <w:t>Pg. 186</w:t>
            </w:r>
            <w:r w:rsidR="00941450">
              <w:t xml:space="preserve"> of Maths booklet. </w:t>
            </w:r>
            <w:r>
              <w:t>Colour the sets that have more.</w:t>
            </w:r>
          </w:p>
          <w:p w14:paraId="137BFFA7" w14:textId="77777777" w:rsidR="00607CEA" w:rsidRDefault="00607CEA"/>
          <w:p w14:paraId="2BE9D021" w14:textId="77777777" w:rsidR="00607CEA" w:rsidRDefault="00607CEA"/>
          <w:p w14:paraId="43E25156" w14:textId="77777777" w:rsidR="00607CEA" w:rsidRDefault="00607CEA"/>
          <w:p w14:paraId="22348592" w14:textId="170B69E2" w:rsidR="00607CEA" w:rsidRDefault="00607CEA"/>
        </w:tc>
        <w:tc>
          <w:tcPr>
            <w:tcW w:w="2551" w:type="dxa"/>
          </w:tcPr>
          <w:p w14:paraId="68E88FB6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26C5547A" w14:textId="77777777" w:rsidR="00126A38" w:rsidRDefault="00126A38"/>
          <w:p w14:paraId="53F4F0D4" w14:textId="5C364B75" w:rsidR="00941450" w:rsidRDefault="000E596F" w:rsidP="000E596F">
            <w:r>
              <w:t>Pg. 187</w:t>
            </w:r>
            <w:r w:rsidR="00941450">
              <w:t xml:space="preserve"> of Maths booklet. </w:t>
            </w:r>
            <w:r>
              <w:t>Colour the sets that have more.</w:t>
            </w:r>
          </w:p>
        </w:tc>
        <w:tc>
          <w:tcPr>
            <w:tcW w:w="2977" w:type="dxa"/>
          </w:tcPr>
          <w:p w14:paraId="49EEC0F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A1C8BBF" w14:textId="77777777" w:rsidR="00126A38" w:rsidRDefault="00126A38"/>
          <w:p w14:paraId="4E06C6A3" w14:textId="55C2A7F2" w:rsidR="000E596F" w:rsidRDefault="00941450" w:rsidP="000E596F">
            <w:r>
              <w:t xml:space="preserve">-Pg. </w:t>
            </w:r>
            <w:r w:rsidR="000E596F">
              <w:t>188 of booklet. Colour the sets that have less.</w:t>
            </w:r>
          </w:p>
          <w:p w14:paraId="76C7D718" w14:textId="429F1B9B" w:rsidR="00941450" w:rsidRDefault="00941450"/>
        </w:tc>
        <w:tc>
          <w:tcPr>
            <w:tcW w:w="3260" w:type="dxa"/>
          </w:tcPr>
          <w:p w14:paraId="1EEEB543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309704BD" w14:textId="77777777" w:rsidR="00126A38" w:rsidRDefault="00126A38"/>
          <w:p w14:paraId="2C08E2F5" w14:textId="16191D81" w:rsidR="00941450" w:rsidRDefault="000E596F">
            <w:r>
              <w:t>Pg. 189</w:t>
            </w:r>
            <w:r w:rsidR="00941450">
              <w:t xml:space="preserve"> of maths booklet.</w:t>
            </w:r>
          </w:p>
          <w:p w14:paraId="6B93AB01" w14:textId="3E4A38CA" w:rsidR="00941450" w:rsidRDefault="000E596F">
            <w:r>
              <w:t>Colour the sets that have less.</w:t>
            </w:r>
          </w:p>
        </w:tc>
        <w:tc>
          <w:tcPr>
            <w:tcW w:w="2471" w:type="dxa"/>
          </w:tcPr>
          <w:p w14:paraId="3099900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22CBADE3" w14:textId="77777777" w:rsidR="00126A38" w:rsidRDefault="00126A38"/>
          <w:p w14:paraId="45E0D1BC" w14:textId="62624DF4" w:rsidR="00941450" w:rsidRDefault="000E596F">
            <w:r>
              <w:t>Pg. 190</w:t>
            </w:r>
            <w:r w:rsidR="00941450">
              <w:t xml:space="preserve"> of maths booklet.</w:t>
            </w:r>
          </w:p>
          <w:p w14:paraId="1B1425CC" w14:textId="39EE33EB" w:rsidR="00941450" w:rsidRDefault="000E596F">
            <w:r>
              <w:t>Colour the shape that matches the first one you see.</w:t>
            </w:r>
          </w:p>
        </w:tc>
      </w:tr>
      <w:tr w:rsidR="00126A38" w14:paraId="11157137" w14:textId="77777777" w:rsidTr="00224E20">
        <w:tc>
          <w:tcPr>
            <w:tcW w:w="2689" w:type="dxa"/>
          </w:tcPr>
          <w:p w14:paraId="27ADB6F4" w14:textId="39B1FB73" w:rsidR="00126A38" w:rsidRDefault="00126A38"/>
          <w:p w14:paraId="2AD85E5F" w14:textId="77777777" w:rsidR="00126A38" w:rsidRDefault="00285441">
            <w:pPr>
              <w:rPr>
                <w:b/>
                <w:color w:val="7030A0"/>
                <w:sz w:val="28"/>
              </w:rPr>
            </w:pPr>
            <w:r w:rsidRPr="00285441">
              <w:rPr>
                <w:b/>
                <w:color w:val="7030A0"/>
                <w:sz w:val="28"/>
              </w:rPr>
              <w:t>S</w:t>
            </w:r>
            <w:r>
              <w:rPr>
                <w:b/>
                <w:color w:val="7030A0"/>
                <w:sz w:val="28"/>
              </w:rPr>
              <w:t>PHE</w:t>
            </w:r>
            <w:r w:rsidRPr="00285441">
              <w:rPr>
                <w:b/>
                <w:color w:val="7030A0"/>
                <w:sz w:val="28"/>
              </w:rPr>
              <w:t>:</w:t>
            </w:r>
          </w:p>
          <w:p w14:paraId="51836B23" w14:textId="77777777" w:rsidR="00285441" w:rsidRDefault="000E596F">
            <w:r>
              <w:t>See Attachment 8</w:t>
            </w:r>
          </w:p>
          <w:p w14:paraId="36A82AB0" w14:textId="77777777" w:rsidR="000E596F" w:rsidRDefault="000E596F"/>
          <w:p w14:paraId="7F6BCC90" w14:textId="5D7FF4DD" w:rsidR="000E596F" w:rsidRPr="00285441" w:rsidRDefault="000E596F">
            <w:r>
              <w:t>Felling Safe vs Unsafe</w:t>
            </w:r>
          </w:p>
        </w:tc>
        <w:tc>
          <w:tcPr>
            <w:tcW w:w="2551" w:type="dxa"/>
          </w:tcPr>
          <w:p w14:paraId="30E49E5A" w14:textId="77777777" w:rsidR="00285441" w:rsidRDefault="00285441">
            <w:pPr>
              <w:rPr>
                <w:b/>
                <w:color w:val="FFD966" w:themeColor="accent4" w:themeTint="99"/>
                <w:sz w:val="28"/>
              </w:rPr>
            </w:pPr>
          </w:p>
          <w:p w14:paraId="439DCB1E" w14:textId="4D9BA861" w:rsidR="00607CEA" w:rsidRPr="00285441" w:rsidRDefault="00607CEA">
            <w:pPr>
              <w:rPr>
                <w:b/>
                <w:color w:val="FFD966" w:themeColor="accent4" w:themeTint="99"/>
                <w:sz w:val="28"/>
              </w:rPr>
            </w:pPr>
            <w:r w:rsidRPr="00285441">
              <w:rPr>
                <w:b/>
                <w:color w:val="FFD966" w:themeColor="accent4" w:themeTint="99"/>
                <w:sz w:val="28"/>
              </w:rPr>
              <w:t>Music:</w:t>
            </w:r>
          </w:p>
          <w:p w14:paraId="62C7B90E" w14:textId="24FB1D6B" w:rsidR="00607CEA" w:rsidRDefault="004E5267">
            <w:hyperlink r:id="rId8" w:history="1">
              <w:r w:rsidR="00607CEA" w:rsidRPr="002A69C8">
                <w:rPr>
                  <w:rStyle w:val="Hyperlink"/>
                </w:rPr>
                <w:t>https://dabbledoomusic.com/p/parents</w:t>
              </w:r>
            </w:hyperlink>
          </w:p>
          <w:p w14:paraId="1CDE289E" w14:textId="27FA6C39" w:rsidR="00941450" w:rsidRDefault="00607CEA">
            <w:r>
              <w:t xml:space="preserve">Dabbledoo music is now free to parents for </w:t>
            </w:r>
            <w:r w:rsidR="004E5267">
              <w:t>1 month</w:t>
            </w:r>
            <w:r w:rsidR="00285441">
              <w:t>. Check out the folk son</w:t>
            </w:r>
            <w:r>
              <w:t>g section</w:t>
            </w:r>
            <w:r w:rsidR="000E596F">
              <w:t xml:space="preserve"> and choose another new</w:t>
            </w:r>
            <w:r w:rsidR="00285441">
              <w:t xml:space="preserve"> song for your child to learn to sing along to.</w:t>
            </w:r>
          </w:p>
          <w:p w14:paraId="62FF7207" w14:textId="77777777" w:rsidR="00941450" w:rsidRDefault="00941450"/>
          <w:p w14:paraId="6593B30F" w14:textId="11C8E4D5" w:rsidR="00126A38" w:rsidRDefault="00126A38"/>
        </w:tc>
        <w:tc>
          <w:tcPr>
            <w:tcW w:w="2977" w:type="dxa"/>
          </w:tcPr>
          <w:p w14:paraId="156D750F" w14:textId="77777777" w:rsidR="00941450" w:rsidRDefault="00941450"/>
          <w:p w14:paraId="1264658F" w14:textId="77777777" w:rsidR="00941450" w:rsidRDefault="00941450">
            <w:r w:rsidRPr="00941450">
              <w:rPr>
                <w:b/>
                <w:color w:val="ED7D31" w:themeColor="accent2"/>
                <w:sz w:val="28"/>
              </w:rPr>
              <w:t>SESE:</w:t>
            </w:r>
            <w:r w:rsidRPr="00941450">
              <w:rPr>
                <w:color w:val="ED7D31" w:themeColor="accent2"/>
                <w:sz w:val="28"/>
              </w:rPr>
              <w:t xml:space="preserve"> </w:t>
            </w:r>
          </w:p>
          <w:p w14:paraId="6E49454D" w14:textId="585A581B" w:rsidR="00126A38" w:rsidRDefault="000E596F">
            <w:r>
              <w:t>Lifecycle of a chicken. See attachment 5 &amp; 6</w:t>
            </w:r>
          </w:p>
        </w:tc>
        <w:tc>
          <w:tcPr>
            <w:tcW w:w="3260" w:type="dxa"/>
          </w:tcPr>
          <w:p w14:paraId="780854EC" w14:textId="77777777" w:rsidR="00941450" w:rsidRDefault="00941450">
            <w:pPr>
              <w:rPr>
                <w:b/>
                <w:color w:val="00B0F0"/>
                <w:sz w:val="28"/>
              </w:rPr>
            </w:pPr>
          </w:p>
          <w:p w14:paraId="3C2838F6" w14:textId="72AEDAAA" w:rsidR="00941450" w:rsidRDefault="00285441">
            <w:pPr>
              <w:rPr>
                <w:b/>
                <w:color w:val="00B0F0"/>
                <w:sz w:val="28"/>
              </w:rPr>
            </w:pPr>
            <w:r w:rsidRPr="00285441">
              <w:rPr>
                <w:b/>
                <w:color w:val="00B0F0"/>
                <w:sz w:val="28"/>
              </w:rPr>
              <w:t>Art</w:t>
            </w:r>
            <w:r>
              <w:rPr>
                <w:b/>
                <w:color w:val="00B0F0"/>
                <w:sz w:val="28"/>
              </w:rPr>
              <w:t>:</w:t>
            </w:r>
            <w:r w:rsidR="00941450">
              <w:rPr>
                <w:b/>
                <w:color w:val="00B0F0"/>
                <w:sz w:val="28"/>
              </w:rPr>
              <w:t xml:space="preserve"> </w:t>
            </w:r>
          </w:p>
          <w:p w14:paraId="14AADE65" w14:textId="1331D610" w:rsidR="00285441" w:rsidRDefault="000E596F">
            <w:pPr>
              <w:rPr>
                <w:sz w:val="24"/>
              </w:rPr>
            </w:pPr>
            <w:r>
              <w:rPr>
                <w:sz w:val="24"/>
              </w:rPr>
              <w:t>Create your own Easter Basket and decorate an Easter egg.</w:t>
            </w:r>
            <w:r w:rsidR="00941450">
              <w:rPr>
                <w:sz w:val="24"/>
              </w:rPr>
              <w:t>.</w:t>
            </w:r>
          </w:p>
          <w:p w14:paraId="32E74353" w14:textId="39F3CC78" w:rsidR="00941450" w:rsidRPr="00941450" w:rsidRDefault="00941450">
            <w:pPr>
              <w:rPr>
                <w:sz w:val="24"/>
              </w:rPr>
            </w:pPr>
            <w:r>
              <w:rPr>
                <w:sz w:val="24"/>
              </w:rPr>
              <w:t>See attachment 9</w:t>
            </w:r>
            <w:r w:rsidR="000E596F">
              <w:rPr>
                <w:sz w:val="24"/>
              </w:rPr>
              <w:t xml:space="preserve"> &amp; 10</w:t>
            </w:r>
            <w:r>
              <w:rPr>
                <w:sz w:val="24"/>
              </w:rPr>
              <w:t xml:space="preserve"> for ideas.</w:t>
            </w:r>
          </w:p>
          <w:p w14:paraId="1A6C537E" w14:textId="77777777" w:rsidR="00285441" w:rsidRDefault="00285441">
            <w:pPr>
              <w:rPr>
                <w:b/>
                <w:color w:val="00B0F0"/>
                <w:sz w:val="28"/>
              </w:rPr>
            </w:pPr>
          </w:p>
          <w:p w14:paraId="0BF488AC" w14:textId="22D039C2" w:rsidR="00126A38" w:rsidRPr="00285441" w:rsidRDefault="00126A38">
            <w:pPr>
              <w:rPr>
                <w:b/>
              </w:rPr>
            </w:pPr>
          </w:p>
        </w:tc>
        <w:tc>
          <w:tcPr>
            <w:tcW w:w="2471" w:type="dxa"/>
          </w:tcPr>
          <w:p w14:paraId="3907B28E" w14:textId="77777777" w:rsidR="00941450" w:rsidRDefault="00941450">
            <w:pPr>
              <w:rPr>
                <w:b/>
                <w:color w:val="92D050"/>
                <w:sz w:val="28"/>
              </w:rPr>
            </w:pPr>
          </w:p>
          <w:p w14:paraId="334F00B3" w14:textId="7759C2BB" w:rsidR="00941450" w:rsidRPr="00941450" w:rsidRDefault="00941450">
            <w:pPr>
              <w:rPr>
                <w:b/>
                <w:color w:val="92D050"/>
                <w:sz w:val="28"/>
              </w:rPr>
            </w:pPr>
            <w:r w:rsidRPr="00941450">
              <w:rPr>
                <w:b/>
                <w:color w:val="92D050"/>
                <w:sz w:val="28"/>
              </w:rPr>
              <w:t>Drama:</w:t>
            </w:r>
          </w:p>
          <w:p w14:paraId="6EB950E5" w14:textId="77777777" w:rsidR="00126A38" w:rsidRDefault="000E596F">
            <w:r>
              <w:t>Tongue Twister Fun!</w:t>
            </w:r>
          </w:p>
          <w:p w14:paraId="3F2BDEF7" w14:textId="326575C6" w:rsidR="000E596F" w:rsidRDefault="000E596F">
            <w:r>
              <w:t>Attachment 11</w:t>
            </w:r>
          </w:p>
        </w:tc>
      </w:tr>
      <w:tr w:rsidR="00126A38" w14:paraId="3E30D29C" w14:textId="77777777" w:rsidTr="00224E20">
        <w:tc>
          <w:tcPr>
            <w:tcW w:w="2689" w:type="dxa"/>
          </w:tcPr>
          <w:p w14:paraId="7EA50964" w14:textId="6D0E85B7" w:rsidR="00126A38" w:rsidRDefault="00B41615">
            <w:pPr>
              <w:rPr>
                <w:b/>
              </w:rPr>
            </w:pPr>
            <w:r w:rsidRPr="00B41615">
              <w:rPr>
                <w:b/>
              </w:rPr>
              <w:lastRenderedPageBreak/>
              <w:t>PE:</w:t>
            </w:r>
          </w:p>
          <w:p w14:paraId="1C664D4C" w14:textId="77777777" w:rsidR="00B41615" w:rsidRPr="00B41615" w:rsidRDefault="00B41615">
            <w:pPr>
              <w:rPr>
                <w:b/>
              </w:rPr>
            </w:pPr>
          </w:p>
          <w:p w14:paraId="1BB01BC7" w14:textId="77777777" w:rsidR="00B41615" w:rsidRDefault="004E5267">
            <w:hyperlink r:id="rId9" w:history="1">
              <w:r w:rsidR="00B41615" w:rsidRPr="00BF6A5A">
                <w:rPr>
                  <w:rStyle w:val="Hyperlink"/>
                </w:rPr>
                <w:t>https://www.youtube.com/watch?v=tWSgNEs4IPg</w:t>
              </w:r>
            </w:hyperlink>
          </w:p>
          <w:p w14:paraId="4E26597D" w14:textId="77777777" w:rsidR="00B41615" w:rsidRDefault="00B41615">
            <w:r>
              <w:t xml:space="preserve">Cosmic </w:t>
            </w:r>
            <w:r w:rsidRPr="00607CEA">
              <w:rPr>
                <w:u w:val="single"/>
              </w:rPr>
              <w:t>Kids Yoga</w:t>
            </w:r>
          </w:p>
          <w:p w14:paraId="3043F318" w14:textId="77777777" w:rsidR="00B41615" w:rsidRDefault="004E5267">
            <w:hyperlink r:id="rId10" w:history="1">
              <w:r w:rsidR="00B41615" w:rsidRPr="00BF6A5A">
                <w:rPr>
                  <w:rStyle w:val="Hyperlink"/>
                </w:rPr>
                <w:t>www.gonoodle.com</w:t>
              </w:r>
            </w:hyperlink>
          </w:p>
          <w:p w14:paraId="39D19BA9" w14:textId="77777777" w:rsidR="00B41615" w:rsidRDefault="00B41615"/>
          <w:p w14:paraId="394D8839" w14:textId="77777777" w:rsidR="00126A38" w:rsidRDefault="00126A38"/>
          <w:p w14:paraId="6E6FC6C6" w14:textId="77777777" w:rsidR="00126A38" w:rsidRDefault="00126A38"/>
        </w:tc>
        <w:tc>
          <w:tcPr>
            <w:tcW w:w="2551" w:type="dxa"/>
          </w:tcPr>
          <w:p w14:paraId="613D56C7" w14:textId="0CBA10C8" w:rsidR="00607CEA" w:rsidRDefault="00607CEA">
            <w:r>
              <w:t xml:space="preserve">PE: </w:t>
            </w:r>
            <w:hyperlink r:id="rId11" w:history="1">
              <w:r w:rsidRPr="002A69C8">
                <w:rPr>
                  <w:rStyle w:val="Hyperlink"/>
                </w:rPr>
                <w:t>https://www.youtube.com/results?search_query=the+body+coach+kids</w:t>
              </w:r>
            </w:hyperlink>
          </w:p>
          <w:p w14:paraId="5129927D" w14:textId="7F898083" w:rsidR="00126A38" w:rsidRDefault="00607CEA">
            <w:r>
              <w:t>Joe Wicks “The Body Coach” is offering live workouts for children at 9am each day this week. If 9am does not suits find his recorded videos on Youtube.</w:t>
            </w:r>
          </w:p>
        </w:tc>
        <w:tc>
          <w:tcPr>
            <w:tcW w:w="2977" w:type="dxa"/>
          </w:tcPr>
          <w:p w14:paraId="087C4178" w14:textId="5ABFC27F" w:rsidR="00607CEA" w:rsidRPr="00607CEA" w:rsidRDefault="00607CEA" w:rsidP="00607CEA">
            <w:r>
              <w:t>PE:</w:t>
            </w:r>
          </w:p>
          <w:p w14:paraId="59143160" w14:textId="63A10CB8" w:rsidR="00126A38" w:rsidRDefault="004E5267" w:rsidP="00607CEA">
            <w:hyperlink r:id="rId12" w:history="1">
              <w:r w:rsidR="00607CEA" w:rsidRPr="002A69C8">
                <w:rPr>
                  <w:rStyle w:val="Hyperlink"/>
                </w:rPr>
                <w:t>https://www.youtube.com/results?search_query=the+body+coach+kids</w:t>
              </w:r>
            </w:hyperlink>
          </w:p>
          <w:p w14:paraId="42E5A94A" w14:textId="5C9968A7" w:rsidR="00607CEA" w:rsidRDefault="00607CEA" w:rsidP="00607CEA">
            <w:r>
              <w:t>5 Minute Move workout from “The Body Coach”</w:t>
            </w:r>
          </w:p>
        </w:tc>
        <w:tc>
          <w:tcPr>
            <w:tcW w:w="3260" w:type="dxa"/>
          </w:tcPr>
          <w:p w14:paraId="7F9C5A97" w14:textId="77777777" w:rsidR="00126A38" w:rsidRDefault="00B41615">
            <w:pPr>
              <w:rPr>
                <w:b/>
              </w:rPr>
            </w:pPr>
            <w:r w:rsidRPr="00B41615">
              <w:rPr>
                <w:b/>
              </w:rPr>
              <w:t>PE:</w:t>
            </w:r>
          </w:p>
          <w:p w14:paraId="2C4C4379" w14:textId="77777777" w:rsidR="00B41615" w:rsidRPr="00B41615" w:rsidRDefault="00B41615">
            <w:r w:rsidRPr="00B41615">
              <w:t xml:space="preserve">Try get </w:t>
            </w:r>
            <w:r w:rsidRPr="00607CEA">
              <w:rPr>
                <w:u w:val="single"/>
              </w:rPr>
              <w:t>outside to go for a walk</w:t>
            </w:r>
            <w:r w:rsidRPr="00B41615">
              <w:t xml:space="preserve"> or practice some of your football skills.</w:t>
            </w:r>
          </w:p>
          <w:p w14:paraId="04C5531A" w14:textId="77777777" w:rsidR="00B41615" w:rsidRDefault="00B41615"/>
        </w:tc>
        <w:tc>
          <w:tcPr>
            <w:tcW w:w="2471" w:type="dxa"/>
          </w:tcPr>
          <w:p w14:paraId="15F24A26" w14:textId="77777777" w:rsidR="00607CEA" w:rsidRDefault="00607CEA" w:rsidP="00607CEA">
            <w:pPr>
              <w:rPr>
                <w:b/>
              </w:rPr>
            </w:pPr>
            <w:r w:rsidRPr="00B41615">
              <w:rPr>
                <w:b/>
              </w:rPr>
              <w:t>PE:</w:t>
            </w:r>
          </w:p>
          <w:p w14:paraId="2111AD44" w14:textId="1F401B55" w:rsidR="00126A38" w:rsidRPr="000E596F" w:rsidRDefault="000E596F" w:rsidP="000E596F">
            <w:r w:rsidRPr="000E596F">
              <w:t>Try make your own Easter hunt and have some fun outside.</w:t>
            </w:r>
          </w:p>
        </w:tc>
      </w:tr>
      <w:tr w:rsidR="00941450" w14:paraId="6FC3F554" w14:textId="77777777" w:rsidTr="001E4213">
        <w:trPr>
          <w:trHeight w:val="1621"/>
        </w:trPr>
        <w:tc>
          <w:tcPr>
            <w:tcW w:w="13948" w:type="dxa"/>
            <w:gridSpan w:val="5"/>
          </w:tcPr>
          <w:p w14:paraId="27FF65BA" w14:textId="1CCDC47D" w:rsidR="00941450" w:rsidRDefault="00941450"/>
          <w:p w14:paraId="0BEE6445" w14:textId="4AA692CE" w:rsidR="00941450" w:rsidRDefault="005E2020">
            <w:r w:rsidRPr="005E2020">
              <w:rPr>
                <w:highlight w:val="yellow"/>
              </w:rPr>
              <w:t>Religion:</w:t>
            </w:r>
          </w:p>
          <w:p w14:paraId="1263E17A" w14:textId="77777777" w:rsidR="004E5267" w:rsidRDefault="005E2020">
            <w:r>
              <w:t xml:space="preserve">Please work ahead with religion. Log into veritasgrowinlove and use the free login </w:t>
            </w:r>
            <w:r w:rsidR="000E596F">
              <w:t>detail shown in attachment 11</w:t>
            </w:r>
            <w:r>
              <w:t>. When you log in, cl</w:t>
            </w:r>
            <w:r w:rsidR="004E5267">
              <w:t>ick on the junior infant book,</w:t>
            </w:r>
          </w:p>
          <w:p w14:paraId="1CF7A79C" w14:textId="01361738" w:rsidR="004E5267" w:rsidRDefault="000E596F">
            <w:bookmarkStart w:id="0" w:name="_GoBack"/>
            <w:bookmarkEnd w:id="0"/>
            <w:r>
              <w:t>T</w:t>
            </w:r>
            <w:r w:rsidR="005E2020">
              <w:t>heme 6: Holy Week</w:t>
            </w:r>
            <w:r>
              <w:t xml:space="preserve">, </w:t>
            </w:r>
          </w:p>
          <w:p w14:paraId="7218863B" w14:textId="63E5C7FD" w:rsidR="005E2020" w:rsidRDefault="000E596F">
            <w:r>
              <w:t>Lesson 2: “Jesus Dies on the Cross</w:t>
            </w:r>
            <w:r w:rsidR="005E2020">
              <w:t>”.</w:t>
            </w:r>
          </w:p>
          <w:p w14:paraId="6710A706" w14:textId="77777777" w:rsidR="00941450" w:rsidRDefault="00941450"/>
          <w:p w14:paraId="04E4712B" w14:textId="77777777" w:rsidR="00941450" w:rsidRDefault="00941450"/>
          <w:p w14:paraId="5577CB6D" w14:textId="77777777" w:rsidR="00941450" w:rsidRDefault="00941450" w:rsidP="001E4213"/>
        </w:tc>
      </w:tr>
    </w:tbl>
    <w:p w14:paraId="29AE3D2B" w14:textId="77777777" w:rsidR="00FA4348" w:rsidRDefault="00FA4348"/>
    <w:sectPr w:rsidR="00FA4348" w:rsidSect="00126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59E"/>
    <w:multiLevelType w:val="hybridMultilevel"/>
    <w:tmpl w:val="ECECC0BE"/>
    <w:lvl w:ilvl="0" w:tplc="95EC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41EBB"/>
    <w:multiLevelType w:val="hybridMultilevel"/>
    <w:tmpl w:val="27BA85AE"/>
    <w:lvl w:ilvl="0" w:tplc="3C08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034B1"/>
    <w:multiLevelType w:val="hybridMultilevel"/>
    <w:tmpl w:val="2FD6A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8"/>
    <w:rsid w:val="000E596F"/>
    <w:rsid w:val="00126A38"/>
    <w:rsid w:val="00224E20"/>
    <w:rsid w:val="00266AAD"/>
    <w:rsid w:val="00285441"/>
    <w:rsid w:val="00440D3F"/>
    <w:rsid w:val="004E5267"/>
    <w:rsid w:val="00553246"/>
    <w:rsid w:val="00581400"/>
    <w:rsid w:val="005E2020"/>
    <w:rsid w:val="00607CEA"/>
    <w:rsid w:val="008C5CDF"/>
    <w:rsid w:val="00941450"/>
    <w:rsid w:val="009604D4"/>
    <w:rsid w:val="009B37BB"/>
    <w:rsid w:val="00B41615"/>
    <w:rsid w:val="00B63501"/>
    <w:rsid w:val="00BF232B"/>
    <w:rsid w:val="00E35D25"/>
    <w:rsid w:val="00F56085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F9B6"/>
  <w15:chartTrackingRefBased/>
  <w15:docId w15:val="{CA2FC56F-D055-4A87-A09B-003698F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bbledoomusic.com/p/paren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c3IXrOX1Q" TargetMode="External"/><Relationship Id="rId12" Type="http://schemas.openxmlformats.org/officeDocument/2006/relationships/hyperlink" Target="https://www.youtube.com/results?search_query=the+body+coach+k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p.cjfallon.ie/" TargetMode="External"/><Relationship Id="rId11" Type="http://schemas.openxmlformats.org/officeDocument/2006/relationships/hyperlink" Target="https://www.youtube.com/results?search_query=the+body+coach+kids" TargetMode="External"/><Relationship Id="rId5" Type="http://schemas.openxmlformats.org/officeDocument/2006/relationships/hyperlink" Target="https://slp.cjfallon.ie/" TargetMode="External"/><Relationship Id="rId10" Type="http://schemas.openxmlformats.org/officeDocument/2006/relationships/hyperlink" Target="http://www.gonood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SgNEs4I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Galvin</dc:creator>
  <cp:keywords/>
  <dc:description/>
  <cp:lastModifiedBy>Laura Galvin</cp:lastModifiedBy>
  <cp:revision>3</cp:revision>
  <dcterms:created xsi:type="dcterms:W3CDTF">2020-03-27T11:50:00Z</dcterms:created>
  <dcterms:modified xsi:type="dcterms:W3CDTF">2020-03-29T18:49:00Z</dcterms:modified>
</cp:coreProperties>
</file>